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FE" w:rsidRPr="003128E5" w:rsidRDefault="007503FE" w:rsidP="007503FE">
      <w:pPr>
        <w:spacing w:before="0" w:after="0" w:line="300" w:lineRule="auto"/>
        <w:ind w:firstLine="709"/>
        <w:jc w:val="left"/>
        <w:rPr>
          <w:b/>
          <w:sz w:val="28"/>
          <w:szCs w:val="28"/>
          <w:lang w:val="nl-NL"/>
        </w:rPr>
      </w:pPr>
      <w:r w:rsidRPr="003128E5">
        <w:rPr>
          <w:b/>
          <w:sz w:val="28"/>
          <w:szCs w:val="28"/>
          <w:lang w:val="nl-NL"/>
        </w:rPr>
        <w:t>30. Thủ tục cấp Giấy chứng nhận đủ điều kiện kinh doanh hoạt động thể thao đối với môn Leo núi thể thao</w:t>
      </w:r>
    </w:p>
    <w:p w:rsidR="007503FE" w:rsidRPr="0029105C" w:rsidRDefault="007503FE" w:rsidP="007503FE">
      <w:pPr>
        <w:spacing w:before="0" w:after="0" w:line="300" w:lineRule="auto"/>
        <w:ind w:firstLine="709"/>
        <w:rPr>
          <w:b/>
          <w:sz w:val="28"/>
          <w:szCs w:val="28"/>
        </w:rPr>
      </w:pPr>
      <w:r w:rsidRPr="0029105C">
        <w:rPr>
          <w:b/>
          <w:sz w:val="28"/>
          <w:szCs w:val="28"/>
          <w:lang w:val="vi-VN"/>
        </w:rPr>
        <w:t>* Trình tự thực hiện</w:t>
      </w:r>
      <w:r w:rsidRPr="0029105C">
        <w:rPr>
          <w:b/>
          <w:sz w:val="28"/>
          <w:szCs w:val="28"/>
        </w:rPr>
        <w:t>:</w:t>
      </w:r>
    </w:p>
    <w:p w:rsidR="007503FE" w:rsidRPr="003128E5" w:rsidRDefault="007503FE" w:rsidP="007503FE">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503FE" w:rsidRPr="003128E5" w:rsidRDefault="007503FE" w:rsidP="007503FE">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503FE" w:rsidRPr="0029105C" w:rsidRDefault="007503FE" w:rsidP="007503FE">
      <w:pPr>
        <w:spacing w:before="0" w:after="0" w:line="300" w:lineRule="auto"/>
        <w:ind w:firstLine="709"/>
        <w:rPr>
          <w:b/>
          <w:spacing w:val="-6"/>
          <w:sz w:val="28"/>
          <w:szCs w:val="28"/>
        </w:rPr>
      </w:pPr>
      <w:r w:rsidRPr="0029105C">
        <w:rPr>
          <w:b/>
          <w:sz w:val="28"/>
          <w:szCs w:val="28"/>
          <w:lang w:val="vi-VN"/>
        </w:rPr>
        <w:t xml:space="preserve">* </w:t>
      </w:r>
      <w:r w:rsidRPr="0029105C">
        <w:rPr>
          <w:b/>
          <w:spacing w:val="-6"/>
          <w:sz w:val="28"/>
          <w:szCs w:val="28"/>
          <w:lang w:val="vi-VN"/>
        </w:rPr>
        <w:t>Cách thức thực hiện</w:t>
      </w:r>
      <w:r w:rsidRPr="0029105C">
        <w:rPr>
          <w:b/>
          <w:spacing w:val="-6"/>
          <w:sz w:val="28"/>
          <w:szCs w:val="28"/>
        </w:rPr>
        <w:t xml:space="preserve">: </w:t>
      </w:r>
    </w:p>
    <w:p w:rsidR="007503FE" w:rsidRPr="003128E5" w:rsidRDefault="007503FE" w:rsidP="007503FE">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7503FE" w:rsidRPr="0029105C" w:rsidRDefault="007503FE" w:rsidP="007503FE">
      <w:pPr>
        <w:spacing w:before="0" w:after="0" w:line="300" w:lineRule="auto"/>
        <w:ind w:firstLine="709"/>
        <w:rPr>
          <w:b/>
          <w:sz w:val="28"/>
          <w:szCs w:val="28"/>
        </w:rPr>
      </w:pPr>
      <w:r w:rsidRPr="0029105C">
        <w:rPr>
          <w:b/>
          <w:spacing w:val="-6"/>
          <w:sz w:val="28"/>
          <w:szCs w:val="28"/>
          <w:lang w:val="vi-VN"/>
        </w:rPr>
        <w:t xml:space="preserve">* </w:t>
      </w:r>
      <w:r w:rsidRPr="0029105C">
        <w:rPr>
          <w:b/>
          <w:sz w:val="28"/>
          <w:szCs w:val="28"/>
          <w:lang w:val="vi-VN"/>
        </w:rPr>
        <w:t>Thành phần, số lượng hồ sơ</w:t>
      </w:r>
      <w:r w:rsidRPr="0029105C">
        <w:rPr>
          <w:b/>
          <w:sz w:val="28"/>
          <w:szCs w:val="28"/>
        </w:rPr>
        <w:t>:</w:t>
      </w:r>
    </w:p>
    <w:p w:rsidR="007503FE" w:rsidRPr="003128E5" w:rsidRDefault="007503FE" w:rsidP="007503FE">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503FE" w:rsidRPr="003128E5" w:rsidRDefault="007503FE" w:rsidP="007503FE">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7503FE" w:rsidRPr="003128E5" w:rsidRDefault="007503FE" w:rsidP="007503FE">
      <w:pPr>
        <w:spacing w:before="0" w:after="0" w:line="300" w:lineRule="auto"/>
        <w:ind w:firstLine="709"/>
        <w:rPr>
          <w:sz w:val="28"/>
          <w:szCs w:val="28"/>
          <w:lang w:val="vi-VN"/>
        </w:rPr>
      </w:pPr>
      <w:r w:rsidRPr="003128E5">
        <w:rPr>
          <w:sz w:val="28"/>
          <w:szCs w:val="28"/>
          <w:lang w:val="vi-VN"/>
        </w:rPr>
        <w:t>- Số lượng hồ sơ: 01 (bộ).</w:t>
      </w:r>
    </w:p>
    <w:p w:rsidR="007503FE" w:rsidRPr="003128E5" w:rsidRDefault="007503FE" w:rsidP="007503FE">
      <w:pPr>
        <w:tabs>
          <w:tab w:val="left" w:pos="567"/>
        </w:tabs>
        <w:spacing w:before="0" w:after="0" w:line="300" w:lineRule="auto"/>
        <w:ind w:firstLine="709"/>
        <w:rPr>
          <w:spacing w:val="-10"/>
          <w:sz w:val="28"/>
          <w:szCs w:val="28"/>
          <w:lang w:val="vi-VN"/>
        </w:rPr>
      </w:pPr>
      <w:r w:rsidRPr="0029105C">
        <w:rPr>
          <w:b/>
          <w:spacing w:val="-10"/>
          <w:sz w:val="28"/>
          <w:szCs w:val="28"/>
          <w:lang w:val="vi-VN"/>
        </w:rPr>
        <w:t>* Thời hạn giải quyết</w:t>
      </w:r>
      <w:r w:rsidRPr="0029105C">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7503FE" w:rsidRPr="003128E5" w:rsidRDefault="007503FE" w:rsidP="007503FE">
      <w:pPr>
        <w:spacing w:before="0" w:after="0" w:line="300" w:lineRule="auto"/>
        <w:ind w:firstLine="709"/>
        <w:rPr>
          <w:b/>
          <w:sz w:val="28"/>
          <w:szCs w:val="28"/>
        </w:rPr>
      </w:pPr>
      <w:r w:rsidRPr="0029105C">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7503FE" w:rsidRPr="0029105C" w:rsidRDefault="007503FE" w:rsidP="007503FE">
      <w:pPr>
        <w:spacing w:before="0" w:after="0" w:line="300" w:lineRule="auto"/>
        <w:ind w:firstLine="709"/>
        <w:rPr>
          <w:b/>
          <w:sz w:val="28"/>
          <w:szCs w:val="28"/>
          <w:lang w:val="vi-VN"/>
        </w:rPr>
      </w:pPr>
      <w:r w:rsidRPr="0029105C">
        <w:rPr>
          <w:b/>
          <w:sz w:val="28"/>
          <w:szCs w:val="28"/>
          <w:lang w:val="vi-VN"/>
        </w:rPr>
        <w:t xml:space="preserve">* Cơ quan thực hiện thủ tục hành chính: </w:t>
      </w:r>
    </w:p>
    <w:p w:rsidR="007503FE" w:rsidRPr="003128E5" w:rsidRDefault="007503FE" w:rsidP="007503FE">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7503FE" w:rsidRPr="003128E5" w:rsidRDefault="007503FE" w:rsidP="007503FE">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7503FE" w:rsidRPr="003128E5" w:rsidRDefault="007503FE" w:rsidP="007503FE">
      <w:pPr>
        <w:spacing w:before="0" w:after="0" w:line="300" w:lineRule="auto"/>
        <w:ind w:firstLine="709"/>
        <w:rPr>
          <w:sz w:val="28"/>
          <w:szCs w:val="28"/>
        </w:rPr>
      </w:pPr>
      <w:r w:rsidRPr="0029105C">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7503FE" w:rsidRDefault="007503FE" w:rsidP="007503FE">
      <w:pPr>
        <w:spacing w:before="0" w:after="0" w:line="300" w:lineRule="auto"/>
        <w:ind w:firstLine="709"/>
        <w:rPr>
          <w:sz w:val="28"/>
          <w:szCs w:val="28"/>
        </w:rPr>
      </w:pPr>
      <w:r w:rsidRPr="0029105C">
        <w:rPr>
          <w:b/>
          <w:sz w:val="28"/>
          <w:szCs w:val="28"/>
          <w:lang w:val="vi-VN"/>
        </w:rPr>
        <w:t xml:space="preserve">* </w:t>
      </w:r>
      <w:r w:rsidRPr="0029105C">
        <w:rPr>
          <w:b/>
          <w:sz w:val="28"/>
          <w:szCs w:val="28"/>
        </w:rPr>
        <w:t xml:space="preserve">Phí, </w:t>
      </w:r>
      <w:r w:rsidRPr="0029105C">
        <w:rPr>
          <w:b/>
          <w:sz w:val="28"/>
          <w:szCs w:val="28"/>
          <w:lang w:val="vi-VN"/>
        </w:rPr>
        <w:t>Lệ phí</w:t>
      </w:r>
      <w:r w:rsidRPr="0029105C">
        <w:rPr>
          <w:b/>
          <w:sz w:val="28"/>
          <w:szCs w:val="28"/>
        </w:rPr>
        <w:t>:</w:t>
      </w:r>
      <w:r w:rsidRPr="003128E5">
        <w:rPr>
          <w:sz w:val="28"/>
          <w:szCs w:val="28"/>
          <w:lang w:val="vi-VN"/>
        </w:rPr>
        <w:t xml:space="preserve"> </w:t>
      </w:r>
    </w:p>
    <w:p w:rsidR="007503FE" w:rsidRDefault="007503FE" w:rsidP="007503FE">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7503FE" w:rsidRPr="002B0DAB" w:rsidRDefault="007503FE"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7503FE" w:rsidRPr="002B0DAB" w:rsidRDefault="007503FE" w:rsidP="00D94F80">
            <w:pPr>
              <w:spacing w:before="0" w:after="0" w:line="276" w:lineRule="auto"/>
              <w:ind w:firstLine="0"/>
              <w:jc w:val="center"/>
              <w:rPr>
                <w:b/>
                <w:sz w:val="28"/>
                <w:szCs w:val="28"/>
              </w:rPr>
            </w:pPr>
            <w:r w:rsidRPr="002B0DAB">
              <w:rPr>
                <w:b/>
                <w:sz w:val="28"/>
                <w:szCs w:val="28"/>
              </w:rPr>
              <w:t>Mức thu</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7503FE" w:rsidRPr="002B0DAB" w:rsidRDefault="007503FE" w:rsidP="00D94F80">
            <w:pPr>
              <w:spacing w:before="0" w:after="0" w:line="276" w:lineRule="auto"/>
              <w:ind w:firstLine="0"/>
              <w:rPr>
                <w:sz w:val="28"/>
                <w:szCs w:val="28"/>
              </w:rPr>
            </w:pP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1.000.000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1.200.000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1.600.000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2.000.000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500.000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800.000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400.000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800.000</w:t>
            </w:r>
          </w:p>
        </w:tc>
      </w:tr>
      <w:tr w:rsidR="007503FE" w:rsidRPr="002B0DAB" w:rsidTr="00D94F80">
        <w:tc>
          <w:tcPr>
            <w:tcW w:w="675" w:type="dxa"/>
            <w:shd w:val="clear" w:color="auto" w:fill="auto"/>
            <w:vAlign w:val="center"/>
          </w:tcPr>
          <w:p w:rsidR="007503FE" w:rsidRPr="002B0DAB" w:rsidRDefault="007503FE"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7503FE" w:rsidRPr="002B0DAB" w:rsidRDefault="007503FE"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7503FE" w:rsidRPr="002B0DAB" w:rsidRDefault="007503FE" w:rsidP="00D94F80">
            <w:pPr>
              <w:spacing w:before="0" w:after="0" w:line="276" w:lineRule="auto"/>
              <w:ind w:firstLine="0"/>
              <w:jc w:val="right"/>
              <w:rPr>
                <w:sz w:val="28"/>
                <w:szCs w:val="28"/>
              </w:rPr>
            </w:pPr>
            <w:r w:rsidRPr="002B0DAB">
              <w:rPr>
                <w:sz w:val="28"/>
                <w:szCs w:val="28"/>
              </w:rPr>
              <w:t>1.200.000</w:t>
            </w:r>
          </w:p>
        </w:tc>
      </w:tr>
    </w:tbl>
    <w:p w:rsidR="007503FE" w:rsidRPr="003128E5" w:rsidRDefault="007503FE" w:rsidP="007503FE">
      <w:pPr>
        <w:spacing w:before="0" w:after="0" w:line="312" w:lineRule="auto"/>
        <w:ind w:firstLine="709"/>
        <w:rPr>
          <w:sz w:val="28"/>
          <w:szCs w:val="28"/>
        </w:rPr>
      </w:pPr>
    </w:p>
    <w:p w:rsidR="007503FE" w:rsidRPr="0029105C" w:rsidRDefault="007503FE" w:rsidP="007503FE">
      <w:pPr>
        <w:spacing w:before="0" w:after="0" w:line="312" w:lineRule="auto"/>
        <w:ind w:firstLine="709"/>
        <w:rPr>
          <w:b/>
          <w:sz w:val="28"/>
          <w:szCs w:val="28"/>
        </w:rPr>
      </w:pPr>
      <w:r w:rsidRPr="0029105C">
        <w:rPr>
          <w:b/>
          <w:sz w:val="28"/>
          <w:szCs w:val="28"/>
          <w:lang w:val="vi-VN"/>
        </w:rPr>
        <w:t>* Tên mẫu đơn, mẫu tờ khai</w:t>
      </w:r>
      <w:r w:rsidRPr="0029105C">
        <w:rPr>
          <w:b/>
          <w:sz w:val="28"/>
          <w:szCs w:val="28"/>
        </w:rPr>
        <w:t xml:space="preserve">: </w:t>
      </w:r>
    </w:p>
    <w:p w:rsidR="007503FE" w:rsidRPr="003128E5" w:rsidRDefault="007503FE" w:rsidP="007503FE">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503FE" w:rsidRPr="003128E5" w:rsidRDefault="007503FE" w:rsidP="007503FE">
      <w:pPr>
        <w:spacing w:before="0" w:after="0" w:line="312" w:lineRule="auto"/>
        <w:ind w:firstLine="709"/>
        <w:outlineLvl w:val="0"/>
        <w:rPr>
          <w:spacing w:val="-2"/>
          <w:sz w:val="28"/>
          <w:szCs w:val="28"/>
          <w:lang w:val="nb-NO"/>
        </w:rPr>
      </w:pPr>
      <w:r w:rsidRPr="003128E5">
        <w:rPr>
          <w:spacing w:val="-2"/>
          <w:sz w:val="28"/>
          <w:szCs w:val="28"/>
          <w:lang w:val="nb-NO"/>
        </w:rPr>
        <w:t xml:space="preserve"> (2) Bản tóm tắt tình hình chuẩn bị các điều kiện kinh doanh theo Mẫu số 03 ban hành kèm theo </w:t>
      </w:r>
      <w:r w:rsidRPr="003128E5">
        <w:rPr>
          <w:spacing w:val="-2"/>
          <w:sz w:val="28"/>
          <w:szCs w:val="28"/>
          <w:lang w:val="de-DE"/>
        </w:rPr>
        <w:t>Nghị định số 36/2019/NĐ-CP ngày 29/4/2019 quy định chi tiết một số điều của Luật sửa đổi, bổ sung một số điều của Luật Thể dục, thể thao</w:t>
      </w:r>
      <w:r w:rsidRPr="003128E5">
        <w:rPr>
          <w:spacing w:val="-2"/>
          <w:sz w:val="28"/>
          <w:szCs w:val="28"/>
          <w:lang w:val="nb-NO"/>
        </w:rPr>
        <w:t>.</w:t>
      </w:r>
    </w:p>
    <w:p w:rsidR="007503FE" w:rsidRPr="0029105C" w:rsidRDefault="007503FE" w:rsidP="007503FE">
      <w:pPr>
        <w:pStyle w:val="NormalWeb"/>
        <w:spacing w:before="0" w:beforeAutospacing="0" w:after="0" w:afterAutospacing="0" w:line="312" w:lineRule="auto"/>
        <w:ind w:firstLine="709"/>
        <w:rPr>
          <w:b/>
          <w:iCs/>
          <w:sz w:val="28"/>
          <w:szCs w:val="28"/>
        </w:rPr>
      </w:pPr>
      <w:r w:rsidRPr="0029105C">
        <w:rPr>
          <w:b/>
          <w:sz w:val="28"/>
          <w:szCs w:val="28"/>
          <w:lang w:val="vi-VN"/>
        </w:rPr>
        <w:t xml:space="preserve">* Yêu cầu, điều kiện thực hiện thủ tục hành chính: </w:t>
      </w:r>
    </w:p>
    <w:p w:rsidR="007503FE" w:rsidRPr="003128E5" w:rsidRDefault="007503FE" w:rsidP="007503FE">
      <w:pPr>
        <w:spacing w:before="0" w:after="0" w:line="312" w:lineRule="auto"/>
        <w:ind w:firstLine="709"/>
        <w:rPr>
          <w:sz w:val="28"/>
          <w:szCs w:val="28"/>
          <w:lang w:val="pl-PL"/>
        </w:rPr>
      </w:pPr>
      <w:r w:rsidRPr="003128E5">
        <w:rPr>
          <w:sz w:val="28"/>
          <w:szCs w:val="28"/>
          <w:lang w:val="pl-PL"/>
        </w:rPr>
        <w:t>(1) Cơ sở vật chất tập luyện và thi đấu đối với leo núi nhân tạo</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1. </w:t>
      </w:r>
      <w:r w:rsidRPr="003128E5">
        <w:rPr>
          <w:sz w:val="28"/>
          <w:szCs w:val="28"/>
        </w:rPr>
        <w:t>T</w:t>
      </w:r>
      <w:r w:rsidRPr="003128E5">
        <w:rPr>
          <w:sz w:val="28"/>
          <w:szCs w:val="28"/>
          <w:lang w:val="vi-VN"/>
        </w:rPr>
        <w:t>ường leo</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a) </w:t>
      </w:r>
      <w:r w:rsidRPr="003128E5">
        <w:rPr>
          <w:sz w:val="28"/>
          <w:szCs w:val="28"/>
        </w:rPr>
        <w:t>Tường leo đối với leo dẫn đường và leo với dây neo sẵn:</w:t>
      </w:r>
    </w:p>
    <w:p w:rsidR="007503FE" w:rsidRPr="003128E5" w:rsidRDefault="007503FE" w:rsidP="007503FE">
      <w:pPr>
        <w:spacing w:before="0" w:after="0" w:line="312" w:lineRule="auto"/>
        <w:ind w:firstLine="709"/>
        <w:rPr>
          <w:sz w:val="28"/>
          <w:szCs w:val="28"/>
        </w:rPr>
      </w:pPr>
      <w:r w:rsidRPr="003128E5">
        <w:rPr>
          <w:sz w:val="28"/>
          <w:szCs w:val="28"/>
        </w:rPr>
        <w:t xml:space="preserve">- Bảo đảm chiều </w:t>
      </w:r>
      <w:r w:rsidRPr="003128E5">
        <w:rPr>
          <w:sz w:val="28"/>
          <w:szCs w:val="28"/>
          <w:lang w:val="vi-VN"/>
        </w:rPr>
        <w:t xml:space="preserve">cao </w:t>
      </w:r>
      <w:r w:rsidRPr="003128E5">
        <w:rPr>
          <w:sz w:val="28"/>
          <w:szCs w:val="28"/>
        </w:rPr>
        <w:t>ít nhất</w:t>
      </w:r>
      <w:r w:rsidRPr="003128E5">
        <w:rPr>
          <w:sz w:val="28"/>
          <w:szCs w:val="28"/>
          <w:lang w:val="vi-VN"/>
        </w:rPr>
        <w:t xml:space="preserve"> </w:t>
      </w:r>
      <w:r w:rsidRPr="003128E5">
        <w:rPr>
          <w:sz w:val="28"/>
          <w:szCs w:val="28"/>
        </w:rPr>
        <w:t>4,5</w:t>
      </w:r>
      <w:r w:rsidRPr="003128E5">
        <w:rPr>
          <w:sz w:val="28"/>
          <w:szCs w:val="28"/>
          <w:lang w:val="vi-VN"/>
        </w:rPr>
        <w:t>m</w:t>
      </w:r>
      <w:r w:rsidRPr="003128E5">
        <w:rPr>
          <w:sz w:val="28"/>
          <w:szCs w:val="28"/>
        </w:rPr>
        <w:t xml:space="preserve"> khi tổ chức tập luyện;</w:t>
      </w:r>
    </w:p>
    <w:p w:rsidR="007503FE" w:rsidRPr="003128E5" w:rsidRDefault="007503FE" w:rsidP="007503FE">
      <w:pPr>
        <w:spacing w:before="0" w:after="0" w:line="312" w:lineRule="auto"/>
        <w:ind w:firstLine="709"/>
        <w:rPr>
          <w:sz w:val="28"/>
          <w:szCs w:val="28"/>
        </w:rPr>
      </w:pPr>
      <w:r w:rsidRPr="003128E5">
        <w:rPr>
          <w:sz w:val="28"/>
          <w:szCs w:val="28"/>
        </w:rPr>
        <w:t xml:space="preserve">- Bảo đảm chiều cao ít nhất 8m khi tổ chức giải thi đấu cấp tỉnh, thành phố, câu lạc bộ; </w:t>
      </w:r>
    </w:p>
    <w:p w:rsidR="007503FE" w:rsidRPr="003128E5" w:rsidRDefault="007503FE" w:rsidP="007503FE">
      <w:pPr>
        <w:spacing w:before="0" w:after="0" w:line="312" w:lineRule="auto"/>
        <w:ind w:firstLine="709"/>
        <w:rPr>
          <w:sz w:val="28"/>
          <w:szCs w:val="28"/>
        </w:rPr>
      </w:pPr>
      <w:r w:rsidRPr="003128E5">
        <w:rPr>
          <w:sz w:val="28"/>
          <w:szCs w:val="28"/>
        </w:rPr>
        <w:t>- Bảo đảm chiều cao ít nhất 12m khi tổ chức giải thi đấu quốc gia.</w:t>
      </w:r>
    </w:p>
    <w:p w:rsidR="007503FE" w:rsidRPr="003128E5" w:rsidRDefault="007503FE" w:rsidP="007503FE">
      <w:pPr>
        <w:spacing w:before="0" w:after="0" w:line="312" w:lineRule="auto"/>
        <w:ind w:firstLine="709"/>
        <w:rPr>
          <w:sz w:val="28"/>
          <w:szCs w:val="28"/>
        </w:rPr>
      </w:pPr>
      <w:r w:rsidRPr="003128E5">
        <w:rPr>
          <w:sz w:val="28"/>
          <w:szCs w:val="28"/>
        </w:rPr>
        <w:t>b) Tường leo đối với leo</w:t>
      </w:r>
      <w:r w:rsidRPr="003128E5">
        <w:rPr>
          <w:sz w:val="28"/>
          <w:szCs w:val="28"/>
          <w:lang w:val="vi-VN"/>
        </w:rPr>
        <w:t xml:space="preserve"> </w:t>
      </w:r>
      <w:r w:rsidRPr="003128E5">
        <w:rPr>
          <w:sz w:val="28"/>
          <w:szCs w:val="28"/>
        </w:rPr>
        <w:t>khối đá:</w:t>
      </w:r>
    </w:p>
    <w:p w:rsidR="007503FE" w:rsidRPr="003128E5" w:rsidRDefault="007503FE" w:rsidP="007503FE">
      <w:pPr>
        <w:spacing w:before="0" w:after="0" w:line="312" w:lineRule="auto"/>
        <w:ind w:firstLine="709"/>
        <w:rPr>
          <w:rFonts w:eastAsia="Arial"/>
          <w:sz w:val="28"/>
          <w:szCs w:val="28"/>
        </w:rPr>
      </w:pPr>
      <w:r w:rsidRPr="003128E5">
        <w:rPr>
          <w:sz w:val="28"/>
          <w:szCs w:val="28"/>
        </w:rPr>
        <w:t xml:space="preserve">- </w:t>
      </w:r>
      <w:r w:rsidRPr="003128E5">
        <w:rPr>
          <w:sz w:val="28"/>
          <w:szCs w:val="28"/>
          <w:lang w:val="vi-VN"/>
        </w:rPr>
        <w:t xml:space="preserve">Chiều cao </w:t>
      </w:r>
      <w:r w:rsidRPr="003128E5">
        <w:rPr>
          <w:sz w:val="28"/>
          <w:szCs w:val="28"/>
        </w:rPr>
        <w:t xml:space="preserve">không vượt quá </w:t>
      </w:r>
      <w:r w:rsidRPr="003128E5">
        <w:rPr>
          <w:sz w:val="28"/>
          <w:szCs w:val="28"/>
          <w:lang w:val="vi-VN"/>
        </w:rPr>
        <w:t>4</w:t>
      </w:r>
      <w:r w:rsidRPr="003128E5">
        <w:rPr>
          <w:sz w:val="28"/>
          <w:szCs w:val="28"/>
        </w:rPr>
        <w:t>,</w:t>
      </w:r>
      <w:r w:rsidRPr="003128E5">
        <w:rPr>
          <w:sz w:val="28"/>
          <w:szCs w:val="28"/>
          <w:lang w:val="vi-VN"/>
        </w:rPr>
        <w:t>5</w:t>
      </w:r>
      <w:r w:rsidRPr="003128E5">
        <w:rPr>
          <w:sz w:val="28"/>
          <w:szCs w:val="28"/>
        </w:rPr>
        <w:t>m và có đ</w:t>
      </w:r>
      <w:r w:rsidRPr="003128E5">
        <w:rPr>
          <w:rFonts w:eastAsia="Arial"/>
          <w:sz w:val="28"/>
          <w:szCs w:val="28"/>
          <w:lang w:val="vi-VN"/>
        </w:rPr>
        <w:t xml:space="preserve">ệm bảo </w:t>
      </w:r>
      <w:r w:rsidRPr="003128E5">
        <w:rPr>
          <w:rFonts w:eastAsia="Arial"/>
          <w:sz w:val="28"/>
          <w:szCs w:val="28"/>
        </w:rPr>
        <w:t>hộ</w:t>
      </w:r>
      <w:r w:rsidRPr="003128E5">
        <w:rPr>
          <w:rFonts w:eastAsia="Arial"/>
          <w:sz w:val="28"/>
          <w:szCs w:val="28"/>
          <w:lang w:val="vi-VN"/>
        </w:rPr>
        <w:t xml:space="preserve"> </w:t>
      </w:r>
      <w:r w:rsidRPr="003128E5">
        <w:rPr>
          <w:rFonts w:eastAsia="Arial"/>
          <w:sz w:val="28"/>
          <w:szCs w:val="28"/>
        </w:rPr>
        <w:t>dưới đất;</w:t>
      </w:r>
    </w:p>
    <w:p w:rsidR="007503FE" w:rsidRPr="003128E5" w:rsidRDefault="007503FE" w:rsidP="007503FE">
      <w:pPr>
        <w:spacing w:before="0" w:after="0" w:line="312" w:lineRule="auto"/>
        <w:ind w:firstLine="709"/>
        <w:rPr>
          <w:sz w:val="28"/>
          <w:szCs w:val="28"/>
        </w:rPr>
      </w:pPr>
      <w:r w:rsidRPr="003128E5">
        <w:rPr>
          <w:sz w:val="28"/>
          <w:szCs w:val="28"/>
        </w:rPr>
        <w:t>- Đối với tường leo độ cao từ 3m trở xuống: Đệm bảo hộ dưới đất dày ít nhất 12cm và có tính đàn hồi;</w:t>
      </w:r>
    </w:p>
    <w:p w:rsidR="007503FE" w:rsidRPr="003128E5" w:rsidRDefault="007503FE" w:rsidP="007503FE">
      <w:pPr>
        <w:spacing w:before="0" w:after="0" w:line="312" w:lineRule="auto"/>
        <w:ind w:firstLine="709"/>
        <w:rPr>
          <w:sz w:val="28"/>
          <w:szCs w:val="28"/>
        </w:rPr>
      </w:pPr>
      <w:r w:rsidRPr="003128E5">
        <w:rPr>
          <w:sz w:val="28"/>
          <w:szCs w:val="28"/>
        </w:rPr>
        <w:t xml:space="preserve">- Đối với tường leo độ cao từ 3m đến 4,5m: Đệm bảo hộ dưới đất dày ít nhất 20cm và có tính đàn hồi. </w:t>
      </w:r>
    </w:p>
    <w:p w:rsidR="007503FE" w:rsidRPr="003128E5" w:rsidRDefault="007503FE" w:rsidP="007503FE">
      <w:pPr>
        <w:spacing w:before="0" w:after="0" w:line="312" w:lineRule="auto"/>
        <w:ind w:firstLine="709"/>
        <w:rPr>
          <w:sz w:val="28"/>
          <w:szCs w:val="28"/>
        </w:rPr>
      </w:pPr>
      <w:r w:rsidRPr="003128E5">
        <w:rPr>
          <w:sz w:val="28"/>
          <w:szCs w:val="28"/>
        </w:rPr>
        <w:lastRenderedPageBreak/>
        <w:t>2. M</w:t>
      </w:r>
      <w:r w:rsidRPr="003128E5">
        <w:rPr>
          <w:sz w:val="28"/>
          <w:szCs w:val="28"/>
          <w:lang w:val="vi-VN"/>
        </w:rPr>
        <w:t xml:space="preserve">ấu bám trên tường leo </w:t>
      </w:r>
      <w:r w:rsidRPr="003128E5">
        <w:rPr>
          <w:sz w:val="28"/>
          <w:szCs w:val="28"/>
        </w:rPr>
        <w:t>bảo đảm</w:t>
      </w:r>
      <w:r w:rsidRPr="003128E5">
        <w:rPr>
          <w:sz w:val="28"/>
          <w:szCs w:val="28"/>
          <w:lang w:val="vi-VN"/>
        </w:rPr>
        <w:t xml:space="preserve"> không bị lỏng hoặc xoay vặn</w:t>
      </w:r>
      <w:r w:rsidRPr="003128E5">
        <w:rPr>
          <w:sz w:val="28"/>
          <w:szCs w:val="28"/>
        </w:rPr>
        <w:t xml:space="preserve"> và</w:t>
      </w:r>
      <w:r w:rsidRPr="003128E5">
        <w:rPr>
          <w:sz w:val="28"/>
          <w:szCs w:val="28"/>
          <w:lang w:val="vi-VN"/>
        </w:rPr>
        <w:t xml:space="preserve"> </w:t>
      </w:r>
      <w:r w:rsidRPr="003128E5">
        <w:rPr>
          <w:sz w:val="28"/>
          <w:szCs w:val="28"/>
        </w:rPr>
        <w:t xml:space="preserve">theo </w:t>
      </w:r>
      <w:r w:rsidRPr="003128E5">
        <w:rPr>
          <w:sz w:val="28"/>
          <w:szCs w:val="28"/>
          <w:lang w:val="vi-VN"/>
        </w:rPr>
        <w:t xml:space="preserve">tiêu chuẩn </w:t>
      </w:r>
      <w:r w:rsidRPr="003128E5">
        <w:rPr>
          <w:sz w:val="28"/>
          <w:szCs w:val="28"/>
        </w:rPr>
        <w:t xml:space="preserve">của </w:t>
      </w:r>
      <w:r w:rsidRPr="003128E5">
        <w:rPr>
          <w:sz w:val="28"/>
          <w:szCs w:val="28"/>
          <w:lang w:val="vi-VN"/>
        </w:rPr>
        <w:t xml:space="preserve">Liên đoàn </w:t>
      </w:r>
      <w:r w:rsidRPr="003128E5">
        <w:rPr>
          <w:sz w:val="28"/>
          <w:szCs w:val="28"/>
        </w:rPr>
        <w:t>L</w:t>
      </w:r>
      <w:r w:rsidRPr="003128E5">
        <w:rPr>
          <w:sz w:val="28"/>
          <w:szCs w:val="28"/>
          <w:lang w:val="vi-VN"/>
        </w:rPr>
        <w:t xml:space="preserve">eo núi </w:t>
      </w:r>
      <w:r w:rsidRPr="003128E5">
        <w:rPr>
          <w:sz w:val="28"/>
          <w:szCs w:val="28"/>
        </w:rPr>
        <w:t>q</w:t>
      </w:r>
      <w:r w:rsidRPr="003128E5">
        <w:rPr>
          <w:sz w:val="28"/>
          <w:szCs w:val="28"/>
          <w:lang w:val="vi-VN"/>
        </w:rPr>
        <w:t>uốc tế</w:t>
      </w:r>
      <w:r w:rsidRPr="003128E5">
        <w:rPr>
          <w:sz w:val="28"/>
          <w:szCs w:val="28"/>
        </w:rPr>
        <w:t>.</w:t>
      </w:r>
    </w:p>
    <w:p w:rsidR="007503FE" w:rsidRPr="003128E5" w:rsidRDefault="007503FE" w:rsidP="007503FE">
      <w:pPr>
        <w:spacing w:before="0" w:after="0" w:line="312" w:lineRule="auto"/>
        <w:ind w:firstLine="709"/>
        <w:rPr>
          <w:sz w:val="28"/>
          <w:szCs w:val="28"/>
        </w:rPr>
      </w:pPr>
      <w:r w:rsidRPr="003128E5">
        <w:rPr>
          <w:sz w:val="28"/>
          <w:szCs w:val="28"/>
        </w:rPr>
        <w:t>3. Khung kết cấu tường leo</w:t>
      </w:r>
      <w:r w:rsidRPr="003128E5">
        <w:rPr>
          <w:sz w:val="28"/>
          <w:szCs w:val="28"/>
          <w:lang w:val="vi-VN"/>
        </w:rPr>
        <w:t xml:space="preserve"> bảo đảm chịu được tải trọng của toàn bộ tường leo</w:t>
      </w:r>
      <w:r w:rsidRPr="003128E5">
        <w:rPr>
          <w:sz w:val="28"/>
          <w:szCs w:val="28"/>
        </w:rPr>
        <w:t xml:space="preserve"> và</w:t>
      </w:r>
      <w:r w:rsidRPr="003128E5">
        <w:rPr>
          <w:sz w:val="28"/>
          <w:szCs w:val="28"/>
          <w:lang w:val="vi-VN"/>
        </w:rPr>
        <w:t xml:space="preserve"> lực tác động của người leo</w:t>
      </w:r>
      <w:r w:rsidRPr="003128E5">
        <w:rPr>
          <w:sz w:val="28"/>
          <w:szCs w:val="28"/>
        </w:rPr>
        <w:t>.</w:t>
      </w:r>
    </w:p>
    <w:p w:rsidR="007503FE" w:rsidRPr="003128E5" w:rsidRDefault="007503FE" w:rsidP="007503FE">
      <w:pPr>
        <w:spacing w:before="0" w:after="0" w:line="312" w:lineRule="auto"/>
        <w:ind w:firstLine="709"/>
        <w:rPr>
          <w:sz w:val="28"/>
          <w:szCs w:val="28"/>
          <w:lang w:val="pl-PL"/>
        </w:rPr>
      </w:pPr>
      <w:r w:rsidRPr="003128E5">
        <w:rPr>
          <w:sz w:val="28"/>
          <w:szCs w:val="28"/>
          <w:lang w:val="pl-PL"/>
        </w:rPr>
        <w:t>4. Có bảng nội quy quy định về giờ tập luyện, trang phục tập luyện và biện pháp bảo đảm an toàn khi tập luyện và thi đấu.</w:t>
      </w:r>
    </w:p>
    <w:p w:rsidR="007503FE" w:rsidRPr="003128E5" w:rsidRDefault="007503FE" w:rsidP="007503FE">
      <w:pPr>
        <w:spacing w:before="0" w:after="0" w:line="312" w:lineRule="auto"/>
        <w:ind w:firstLine="709"/>
        <w:rPr>
          <w:sz w:val="28"/>
          <w:szCs w:val="28"/>
          <w:lang w:val="pl-PL"/>
        </w:rPr>
      </w:pPr>
      <w:r w:rsidRPr="003128E5">
        <w:rPr>
          <w:sz w:val="28"/>
          <w:szCs w:val="28"/>
          <w:lang w:val="pl-PL"/>
        </w:rPr>
        <w:t>5. Có khu vực vệ sinh, thay đồ, nơi để đồ dùng cá nhân cho người tập.</w:t>
      </w:r>
    </w:p>
    <w:p w:rsidR="007503FE" w:rsidRPr="003128E5" w:rsidRDefault="007503FE" w:rsidP="007503FE">
      <w:pPr>
        <w:spacing w:before="0" w:after="0" w:line="312" w:lineRule="auto"/>
        <w:ind w:firstLine="709"/>
        <w:rPr>
          <w:sz w:val="28"/>
          <w:szCs w:val="28"/>
          <w:lang w:val="pl-PL"/>
        </w:rPr>
      </w:pPr>
      <w:r w:rsidRPr="003128E5">
        <w:rPr>
          <w:sz w:val="28"/>
          <w:szCs w:val="28"/>
          <w:lang w:val="pl-PL"/>
        </w:rPr>
        <w:t>(2) Cơ sở vật chất tập luyện và thi đấu đối với Leo núi tự nhiên</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1. </w:t>
      </w:r>
      <w:r w:rsidRPr="003128E5">
        <w:rPr>
          <w:sz w:val="28"/>
          <w:szCs w:val="28"/>
        </w:rPr>
        <w:t>Vách</w:t>
      </w:r>
      <w:r w:rsidRPr="003128E5">
        <w:rPr>
          <w:sz w:val="28"/>
          <w:szCs w:val="28"/>
          <w:lang w:val="vi-VN"/>
        </w:rPr>
        <w:t xml:space="preserve"> leo</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a) </w:t>
      </w:r>
      <w:r w:rsidRPr="003128E5">
        <w:rPr>
          <w:sz w:val="28"/>
          <w:szCs w:val="28"/>
        </w:rPr>
        <w:t>Vách leo đối với leo dẫn đường và leo với dây neo sẵn:</w:t>
      </w:r>
    </w:p>
    <w:p w:rsidR="007503FE" w:rsidRPr="003128E5" w:rsidRDefault="007503FE" w:rsidP="007503FE">
      <w:pPr>
        <w:tabs>
          <w:tab w:val="left" w:pos="993"/>
        </w:tabs>
        <w:spacing w:before="0" w:after="0" w:line="312" w:lineRule="auto"/>
        <w:ind w:firstLine="709"/>
        <w:rPr>
          <w:sz w:val="28"/>
          <w:szCs w:val="28"/>
        </w:rPr>
      </w:pPr>
      <w:r w:rsidRPr="003128E5">
        <w:rPr>
          <w:sz w:val="28"/>
          <w:szCs w:val="28"/>
        </w:rPr>
        <w:t>Các t</w:t>
      </w:r>
      <w:r w:rsidRPr="003128E5">
        <w:rPr>
          <w:sz w:val="28"/>
          <w:szCs w:val="28"/>
          <w:lang w:val="vi-VN"/>
        </w:rPr>
        <w:t xml:space="preserve">uyến leo </w:t>
      </w:r>
      <w:r w:rsidRPr="003128E5">
        <w:rPr>
          <w:sz w:val="28"/>
          <w:szCs w:val="28"/>
        </w:rPr>
        <w:t>được</w:t>
      </w:r>
      <w:r w:rsidRPr="003128E5">
        <w:rPr>
          <w:sz w:val="28"/>
          <w:szCs w:val="28"/>
          <w:lang w:val="vi-VN"/>
        </w:rPr>
        <w:t xml:space="preserve"> cố định sẵn trên vách leo</w:t>
      </w:r>
      <w:r w:rsidRPr="003128E5">
        <w:rPr>
          <w:sz w:val="28"/>
          <w:szCs w:val="28"/>
        </w:rPr>
        <w:t>, c</w:t>
      </w:r>
      <w:r w:rsidRPr="003128E5">
        <w:rPr>
          <w:sz w:val="28"/>
          <w:szCs w:val="28"/>
          <w:lang w:val="vi-VN"/>
        </w:rPr>
        <w:t>ác chốt an toàn được lắp đặt theo đúng hướng dẫn của nhà sản xuất</w:t>
      </w:r>
      <w:r w:rsidRPr="003128E5">
        <w:rPr>
          <w:sz w:val="28"/>
          <w:szCs w:val="28"/>
        </w:rPr>
        <w:t xml:space="preserve"> và đảm bảo </w:t>
      </w:r>
      <w:r w:rsidRPr="003128E5">
        <w:rPr>
          <w:sz w:val="28"/>
          <w:szCs w:val="28"/>
          <w:lang w:val="vi-VN"/>
        </w:rPr>
        <w:t>tiêu chuẩn của Liên đoàn Leo núi Quốc tế</w:t>
      </w:r>
      <w:r w:rsidRPr="003128E5">
        <w:rPr>
          <w:sz w:val="28"/>
          <w:szCs w:val="28"/>
        </w:rPr>
        <w:t>.</w:t>
      </w:r>
    </w:p>
    <w:p w:rsidR="007503FE" w:rsidRPr="003128E5" w:rsidRDefault="007503FE" w:rsidP="007503FE">
      <w:pPr>
        <w:tabs>
          <w:tab w:val="left" w:pos="993"/>
        </w:tabs>
        <w:spacing w:before="0" w:after="0" w:line="312" w:lineRule="auto"/>
        <w:ind w:firstLine="709"/>
        <w:rPr>
          <w:sz w:val="28"/>
          <w:szCs w:val="28"/>
        </w:rPr>
      </w:pPr>
      <w:r w:rsidRPr="003128E5">
        <w:rPr>
          <w:sz w:val="28"/>
          <w:szCs w:val="28"/>
        </w:rPr>
        <w:t>b) Vách</w:t>
      </w:r>
      <w:r w:rsidRPr="003128E5">
        <w:rPr>
          <w:sz w:val="28"/>
          <w:szCs w:val="28"/>
          <w:lang w:val="vi-VN"/>
        </w:rPr>
        <w:t xml:space="preserve"> leo </w:t>
      </w:r>
      <w:r w:rsidRPr="003128E5">
        <w:rPr>
          <w:sz w:val="28"/>
          <w:szCs w:val="28"/>
        </w:rPr>
        <w:t>đối với leo khối đá:</w:t>
      </w:r>
    </w:p>
    <w:p w:rsidR="007503FE" w:rsidRPr="003128E5" w:rsidRDefault="007503FE" w:rsidP="007503FE">
      <w:pPr>
        <w:tabs>
          <w:tab w:val="left" w:pos="993"/>
        </w:tabs>
        <w:spacing w:before="0" w:after="0" w:line="312" w:lineRule="auto"/>
        <w:ind w:firstLine="709"/>
        <w:rPr>
          <w:sz w:val="28"/>
          <w:szCs w:val="28"/>
        </w:rPr>
      </w:pPr>
      <w:r w:rsidRPr="003128E5">
        <w:rPr>
          <w:sz w:val="28"/>
          <w:szCs w:val="28"/>
        </w:rPr>
        <w:t>- Bảo đảm c</w:t>
      </w:r>
      <w:r w:rsidRPr="003128E5">
        <w:rPr>
          <w:sz w:val="28"/>
          <w:szCs w:val="28"/>
          <w:lang w:val="vi-VN"/>
        </w:rPr>
        <w:t xml:space="preserve">hiều cao </w:t>
      </w:r>
      <w:r w:rsidRPr="003128E5">
        <w:rPr>
          <w:sz w:val="28"/>
          <w:szCs w:val="28"/>
        </w:rPr>
        <w:t xml:space="preserve">không vượt quá </w:t>
      </w:r>
      <w:r w:rsidRPr="003128E5">
        <w:rPr>
          <w:sz w:val="28"/>
          <w:szCs w:val="28"/>
          <w:lang w:val="vi-VN"/>
        </w:rPr>
        <w:t>4</w:t>
      </w:r>
      <w:r w:rsidRPr="003128E5">
        <w:rPr>
          <w:sz w:val="28"/>
          <w:szCs w:val="28"/>
        </w:rPr>
        <w:t>,</w:t>
      </w:r>
      <w:r w:rsidRPr="003128E5">
        <w:rPr>
          <w:sz w:val="28"/>
          <w:szCs w:val="28"/>
          <w:lang w:val="vi-VN"/>
        </w:rPr>
        <w:t>5</w:t>
      </w:r>
      <w:r w:rsidRPr="003128E5">
        <w:rPr>
          <w:sz w:val="28"/>
          <w:szCs w:val="28"/>
        </w:rPr>
        <w:t>m và có đ</w:t>
      </w:r>
      <w:r w:rsidRPr="003128E5">
        <w:rPr>
          <w:rFonts w:eastAsia="Arial"/>
          <w:sz w:val="28"/>
          <w:szCs w:val="28"/>
          <w:lang w:val="vi-VN"/>
        </w:rPr>
        <w:t xml:space="preserve">ệm bảo </w:t>
      </w:r>
      <w:r w:rsidRPr="003128E5">
        <w:rPr>
          <w:rFonts w:eastAsia="Arial"/>
          <w:sz w:val="28"/>
          <w:szCs w:val="28"/>
        </w:rPr>
        <w:t>hộ</w:t>
      </w:r>
      <w:r w:rsidRPr="003128E5">
        <w:rPr>
          <w:rFonts w:eastAsia="Arial"/>
          <w:sz w:val="28"/>
          <w:szCs w:val="28"/>
          <w:lang w:val="vi-VN"/>
        </w:rPr>
        <w:t xml:space="preserve"> </w:t>
      </w:r>
      <w:r w:rsidRPr="003128E5">
        <w:rPr>
          <w:rFonts w:eastAsia="Arial"/>
          <w:sz w:val="28"/>
          <w:szCs w:val="28"/>
        </w:rPr>
        <w:t>dưới đất</w:t>
      </w:r>
      <w:r w:rsidRPr="003128E5">
        <w:rPr>
          <w:sz w:val="28"/>
          <w:szCs w:val="28"/>
        </w:rPr>
        <w:t xml:space="preserve"> được đặt trên địa hình bằng phẳng;</w:t>
      </w:r>
    </w:p>
    <w:p w:rsidR="007503FE" w:rsidRPr="003128E5" w:rsidRDefault="007503FE" w:rsidP="007503FE">
      <w:pPr>
        <w:spacing w:before="0" w:after="0" w:line="312" w:lineRule="auto"/>
        <w:ind w:firstLine="709"/>
        <w:rPr>
          <w:sz w:val="28"/>
          <w:szCs w:val="28"/>
        </w:rPr>
      </w:pPr>
      <w:r w:rsidRPr="003128E5">
        <w:rPr>
          <w:sz w:val="28"/>
          <w:szCs w:val="28"/>
        </w:rPr>
        <w:t>- Đối với độ cao từ 3m trở xuống: đệm bảo hộ dưới đất dày ít nhất 12cm và có tính đàn hồi;</w:t>
      </w:r>
    </w:p>
    <w:p w:rsidR="007503FE" w:rsidRPr="003128E5" w:rsidRDefault="007503FE" w:rsidP="007503FE">
      <w:pPr>
        <w:spacing w:before="0" w:after="0" w:line="312" w:lineRule="auto"/>
        <w:ind w:firstLine="709"/>
        <w:rPr>
          <w:sz w:val="28"/>
          <w:szCs w:val="28"/>
        </w:rPr>
      </w:pPr>
      <w:r w:rsidRPr="003128E5">
        <w:rPr>
          <w:sz w:val="28"/>
          <w:szCs w:val="28"/>
        </w:rPr>
        <w:t xml:space="preserve">- Đối với độ cao từ 3m đến 4,5m: đệm bảo hộ dưới đất dày ít nhất 20cm và có tính đàn hồi. </w:t>
      </w:r>
    </w:p>
    <w:p w:rsidR="007503FE" w:rsidRPr="003128E5" w:rsidRDefault="007503FE" w:rsidP="007503FE">
      <w:pPr>
        <w:spacing w:before="0" w:after="0" w:line="312" w:lineRule="auto"/>
        <w:ind w:firstLine="709"/>
        <w:rPr>
          <w:sz w:val="28"/>
          <w:szCs w:val="28"/>
          <w:lang w:val="pl-PL"/>
        </w:rPr>
      </w:pPr>
      <w:r w:rsidRPr="003128E5">
        <w:rPr>
          <w:sz w:val="28"/>
          <w:szCs w:val="28"/>
          <w:lang w:val="pl-PL"/>
        </w:rPr>
        <w:t>2. Có bảng nội quy quy định về giờ tập luyện, trang phục tập luyện và biện pháp bảo đảm an toàn khi tập luyện và thi đấu và bảng chỉ dẫn được đặt ở những vị trí dễ nhận biết trong khu vực leo. Nội dung bảng chỉ dẫn quy định về bản đồ khu vực leo, vạch giới hạn khu vực leo, số điện thoại của người có trách nhiệm quản lý leo và cách thức liên lạc khi cần thiết.</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(3) Trang thiết bị tập luyện và thi đấu </w:t>
      </w:r>
    </w:p>
    <w:p w:rsidR="007503FE" w:rsidRPr="003128E5" w:rsidRDefault="007503FE" w:rsidP="007503FE">
      <w:pPr>
        <w:spacing w:before="0" w:after="0" w:line="312" w:lineRule="auto"/>
        <w:ind w:firstLine="709"/>
        <w:rPr>
          <w:sz w:val="28"/>
          <w:szCs w:val="28"/>
          <w:lang w:val="pl-PL"/>
        </w:rPr>
      </w:pPr>
      <w:r w:rsidRPr="003128E5">
        <w:rPr>
          <w:sz w:val="28"/>
          <w:szCs w:val="28"/>
          <w:lang w:val="pl-PL"/>
        </w:rPr>
        <w:t xml:space="preserve">1. Có giầy leo núi chuyên dụng, dây leo núi, đai bảo hiểm, móc leo, thiết bị hãm, móc khóa carabiner, mũ bảo hiểm chuyên dụng, túi phấn, dây phụ trợ tùy theo loại hình leo núi. Các thiết bị leo núi phải đảm bảo tiêu chuẩn của </w:t>
      </w:r>
      <w:r w:rsidRPr="003128E5">
        <w:rPr>
          <w:sz w:val="28"/>
          <w:szCs w:val="28"/>
          <w:shd w:val="clear" w:color="auto" w:fill="FFFFFF"/>
        </w:rPr>
        <w:t>Liên đoàn leo núi quốc tế.</w:t>
      </w:r>
    </w:p>
    <w:p w:rsidR="007503FE" w:rsidRPr="003128E5" w:rsidRDefault="007503FE" w:rsidP="007503FE">
      <w:pPr>
        <w:spacing w:before="0" w:after="0" w:line="312" w:lineRule="auto"/>
        <w:ind w:firstLine="709"/>
        <w:rPr>
          <w:spacing w:val="-4"/>
          <w:sz w:val="28"/>
          <w:szCs w:val="28"/>
          <w:lang w:val="pl-PL"/>
        </w:rPr>
      </w:pPr>
      <w:r w:rsidRPr="003128E5">
        <w:rPr>
          <w:spacing w:val="-4"/>
          <w:sz w:val="28"/>
          <w:szCs w:val="28"/>
          <w:lang w:val="pl-PL"/>
        </w:rPr>
        <w:t>2. Bảo đảm thông tin liên lạc giữa người tập leo núi, người hướng dẫn tập luyện với bộ phận điều hành tại địa điểm tập luyện, thi đấu và cơ sở y tế.</w:t>
      </w:r>
    </w:p>
    <w:p w:rsidR="007503FE" w:rsidRPr="003128E5" w:rsidRDefault="007503FE" w:rsidP="007503FE">
      <w:pPr>
        <w:spacing w:before="0" w:after="0" w:line="312" w:lineRule="auto"/>
        <w:ind w:firstLine="709"/>
        <w:rPr>
          <w:sz w:val="28"/>
          <w:szCs w:val="28"/>
          <w:lang w:val="pl-PL"/>
        </w:rPr>
      </w:pPr>
      <w:r w:rsidRPr="003128E5">
        <w:rPr>
          <w:sz w:val="28"/>
          <w:szCs w:val="28"/>
          <w:lang w:val="pl-PL"/>
        </w:rPr>
        <w:t>(4) Mật độ tập luyện, hướng dẫn tập luyện và cứu hộ</w:t>
      </w:r>
    </w:p>
    <w:p w:rsidR="007503FE" w:rsidRPr="003128E5" w:rsidRDefault="007503FE" w:rsidP="007503FE">
      <w:pPr>
        <w:spacing w:before="0" w:after="0" w:line="312" w:lineRule="auto"/>
        <w:ind w:firstLine="709"/>
        <w:rPr>
          <w:sz w:val="28"/>
          <w:szCs w:val="28"/>
          <w:lang w:val="pl-PL"/>
        </w:rPr>
      </w:pPr>
      <w:r w:rsidRPr="003128E5">
        <w:rPr>
          <w:sz w:val="28"/>
          <w:szCs w:val="28"/>
          <w:lang w:val="pl-PL"/>
        </w:rPr>
        <w:t>1. Mỗi người hướng dẫn tập luyện hướng dẫn không quá 15 người trong 01 giờ học.</w:t>
      </w:r>
    </w:p>
    <w:p w:rsidR="007503FE" w:rsidRPr="003128E5" w:rsidRDefault="007503FE" w:rsidP="007503FE">
      <w:pPr>
        <w:spacing w:before="0" w:after="0" w:line="312" w:lineRule="auto"/>
        <w:ind w:firstLine="709"/>
        <w:rPr>
          <w:sz w:val="28"/>
          <w:szCs w:val="28"/>
          <w:lang w:val="pl-PL"/>
        </w:rPr>
      </w:pPr>
      <w:r w:rsidRPr="003128E5">
        <w:rPr>
          <w:sz w:val="28"/>
          <w:szCs w:val="28"/>
          <w:lang w:val="pl-PL"/>
        </w:rPr>
        <w:lastRenderedPageBreak/>
        <w:t>2. Có nhân viên cứu hộ thường trực, bảo đảm 15 người tập có 01 nhân viên cứu hộ.</w:t>
      </w:r>
    </w:p>
    <w:p w:rsidR="007503FE" w:rsidRPr="003128E5" w:rsidRDefault="007503FE" w:rsidP="007503FE">
      <w:pPr>
        <w:spacing w:before="0" w:after="0" w:line="312" w:lineRule="auto"/>
        <w:ind w:firstLine="709"/>
        <w:rPr>
          <w:sz w:val="28"/>
          <w:szCs w:val="28"/>
        </w:rPr>
      </w:pPr>
      <w:r w:rsidRPr="003128E5">
        <w:rPr>
          <w:sz w:val="28"/>
          <w:szCs w:val="28"/>
        </w:rPr>
        <w:t>(4)</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7503FE" w:rsidRPr="003128E5" w:rsidRDefault="007503FE" w:rsidP="007503FE">
      <w:pPr>
        <w:pStyle w:val="NormalWeb"/>
        <w:shd w:val="clear" w:color="auto" w:fill="FFFFFF"/>
        <w:spacing w:before="0" w:beforeAutospacing="0" w:after="0" w:afterAutospacing="0" w:line="312" w:lineRule="auto"/>
        <w:ind w:firstLine="709"/>
        <w:rPr>
          <w:spacing w:val="-4"/>
          <w:sz w:val="28"/>
          <w:szCs w:val="28"/>
        </w:rPr>
      </w:pPr>
      <w:r w:rsidRPr="003128E5">
        <w:rPr>
          <w:spacing w:val="-4"/>
          <w:sz w:val="28"/>
          <w:szCs w:val="28"/>
        </w:rPr>
        <w:t>(1) Hộ kinh doanh và các tổ chức khác muốn kinh doanh hoạt động thể thao bắt buộc có người hướng dẫn tập luyện phải đăng ký thành lập doanh nghiệp.</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7503FE" w:rsidRPr="003128E5" w:rsidRDefault="007503FE" w:rsidP="007503FE">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Có bằng cấp về chuyên ngành thể dục thể thao từ bậc trung cấp trở lên phù hợp với hoạt động thể thao đăng ký kinh doanh;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7503FE" w:rsidRPr="003128E5" w:rsidRDefault="007503FE" w:rsidP="007503FE">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7503FE" w:rsidRPr="0029105C" w:rsidRDefault="007503FE" w:rsidP="007503FE">
      <w:pPr>
        <w:spacing w:before="0" w:after="0" w:line="312" w:lineRule="auto"/>
        <w:ind w:firstLine="709"/>
        <w:rPr>
          <w:b/>
          <w:sz w:val="28"/>
          <w:szCs w:val="28"/>
        </w:rPr>
      </w:pPr>
      <w:r w:rsidRPr="0029105C">
        <w:rPr>
          <w:b/>
          <w:sz w:val="28"/>
          <w:szCs w:val="28"/>
          <w:lang w:val="vi-VN"/>
        </w:rPr>
        <w:t>* Căn cứ pháp lý của thủ tục hành chính:</w:t>
      </w:r>
      <w:r w:rsidRPr="0029105C">
        <w:rPr>
          <w:b/>
          <w:sz w:val="28"/>
          <w:szCs w:val="28"/>
        </w:rPr>
        <w:t xml:space="preserve"> </w:t>
      </w:r>
    </w:p>
    <w:p w:rsidR="007503FE" w:rsidRPr="003128E5" w:rsidRDefault="007503FE" w:rsidP="007503FE">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7503FE" w:rsidRPr="003128E5" w:rsidRDefault="007503FE" w:rsidP="007503FE">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7503FE" w:rsidRPr="003128E5" w:rsidRDefault="007503FE" w:rsidP="007503FE">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7503FE" w:rsidRDefault="007503FE" w:rsidP="007503FE">
      <w:pPr>
        <w:spacing w:before="0" w:after="0" w:line="312" w:lineRule="auto"/>
        <w:ind w:firstLine="709"/>
        <w:rPr>
          <w:sz w:val="28"/>
          <w:szCs w:val="28"/>
        </w:rPr>
      </w:pPr>
      <w:r w:rsidRPr="003128E5">
        <w:rPr>
          <w:sz w:val="28"/>
          <w:szCs w:val="28"/>
        </w:rPr>
        <w:t xml:space="preserve">- </w:t>
      </w:r>
      <w:r w:rsidRPr="003128E5">
        <w:rPr>
          <w:sz w:val="28"/>
          <w:szCs w:val="28"/>
          <w:lang w:val="de-DE"/>
        </w:rPr>
        <w:t xml:space="preserve">Thông tư </w:t>
      </w:r>
      <w:r w:rsidRPr="003128E5">
        <w:rPr>
          <w:sz w:val="28"/>
          <w:szCs w:val="28"/>
        </w:rPr>
        <w:t>số 28/2018/TT-BVHTTDL ngày 26/9/2018 của Bộ trưởng Bộ Văn hóa, Thể thao và Du lịch quy định về cơ sở vật chất, trang thiết bị và tập huấn nhân viên chuyên môn đối với môn Leo núi thể thao, có hiệu lực từ ngày 01/12/2018.</w:t>
      </w:r>
    </w:p>
    <w:p w:rsidR="007503FE" w:rsidRPr="003128E5" w:rsidRDefault="007503FE" w:rsidP="007503FE">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7503FE" w:rsidRPr="003128E5" w:rsidRDefault="007503FE" w:rsidP="007503FE">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7503FE" w:rsidRPr="003128E5" w:rsidRDefault="007503FE" w:rsidP="007503FE">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503FE" w:rsidRPr="003128E5" w:rsidRDefault="007503FE" w:rsidP="007503FE">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7503FE" w:rsidRPr="003128E5" w:rsidRDefault="007503FE" w:rsidP="007503FE">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7503FE" w:rsidRPr="003128E5" w:rsidRDefault="007503FE" w:rsidP="007503FE">
      <w:pPr>
        <w:pStyle w:val="NormalWeb"/>
        <w:shd w:val="clear" w:color="auto" w:fill="FFFFFF"/>
        <w:spacing w:before="0" w:beforeAutospacing="0" w:after="0" w:afterAutospacing="0"/>
        <w:jc w:val="center"/>
        <w:rPr>
          <w:sz w:val="28"/>
          <w:szCs w:val="28"/>
        </w:rPr>
      </w:pPr>
    </w:p>
    <w:p w:rsidR="007503FE" w:rsidRPr="003128E5" w:rsidRDefault="007503FE" w:rsidP="007503FE">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7503FE" w:rsidRPr="003128E5" w:rsidRDefault="007503FE" w:rsidP="007503FE">
      <w:pPr>
        <w:pStyle w:val="NormalWeb"/>
        <w:shd w:val="clear" w:color="auto" w:fill="FFFFFF"/>
        <w:spacing w:before="0" w:beforeAutospacing="0" w:after="0" w:afterAutospacing="0"/>
        <w:jc w:val="center"/>
        <w:rPr>
          <w:spacing w:val="-8"/>
          <w:sz w:val="28"/>
          <w:szCs w:val="28"/>
        </w:rPr>
      </w:pP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503FE" w:rsidRPr="003128E5" w:rsidTr="00D94F80">
        <w:trPr>
          <w:tblCellSpacing w:w="0" w:type="dxa"/>
        </w:trPr>
        <w:tc>
          <w:tcPr>
            <w:tcW w:w="3794" w:type="dxa"/>
            <w:shd w:val="clear" w:color="auto" w:fill="FFFFFF"/>
            <w:tcMar>
              <w:top w:w="0" w:type="dxa"/>
              <w:left w:w="108" w:type="dxa"/>
              <w:bottom w:w="0" w:type="dxa"/>
              <w:right w:w="108" w:type="dxa"/>
            </w:tcMar>
            <w:hideMark/>
          </w:tcPr>
          <w:p w:rsidR="007503FE" w:rsidRPr="003128E5" w:rsidRDefault="007503FE"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7503FE" w:rsidRPr="003128E5" w:rsidRDefault="007503FE"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7503FE" w:rsidRPr="003128E5" w:rsidRDefault="007503FE" w:rsidP="007503FE">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7503FE" w:rsidRPr="003128E5" w:rsidRDefault="007503FE" w:rsidP="007503FE">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7503FE" w:rsidRPr="003128E5" w:rsidRDefault="007503FE" w:rsidP="007503FE">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503FE" w:rsidRPr="003128E5" w:rsidRDefault="007503FE" w:rsidP="007503FE">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7503FE" w:rsidRPr="003128E5" w:rsidRDefault="007503FE" w:rsidP="007503FE">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7503FE" w:rsidRPr="003128E5" w:rsidRDefault="007503FE" w:rsidP="007503FE">
      <w:pPr>
        <w:pStyle w:val="NormalWeb"/>
        <w:shd w:val="clear" w:color="auto" w:fill="FFFFFF"/>
        <w:spacing w:before="0" w:beforeAutospacing="0" w:after="0" w:afterAutospacing="0"/>
        <w:jc w:val="center"/>
        <w:rPr>
          <w:sz w:val="28"/>
          <w:szCs w:val="28"/>
        </w:rPr>
      </w:pPr>
    </w:p>
    <w:p w:rsidR="007503FE" w:rsidRPr="003128E5" w:rsidRDefault="007503FE" w:rsidP="007503FE">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7503FE" w:rsidRPr="003128E5" w:rsidRDefault="007503FE" w:rsidP="007503FE">
      <w:pPr>
        <w:pStyle w:val="NormalWeb"/>
        <w:shd w:val="clear" w:color="auto" w:fill="FFFFFF"/>
        <w:spacing w:before="0" w:beforeAutospacing="0" w:after="0" w:afterAutospacing="0"/>
        <w:jc w:val="center"/>
        <w:rPr>
          <w:spacing w:val="-8"/>
          <w:sz w:val="28"/>
          <w:szCs w:val="28"/>
        </w:rPr>
      </w:pP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7503FE" w:rsidRPr="003128E5" w:rsidRDefault="007503FE" w:rsidP="007503FE">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503FE" w:rsidRPr="003128E5" w:rsidTr="00D94F80">
        <w:trPr>
          <w:tblCellSpacing w:w="0" w:type="dxa"/>
        </w:trPr>
        <w:tc>
          <w:tcPr>
            <w:tcW w:w="4077" w:type="dxa"/>
            <w:shd w:val="clear" w:color="auto" w:fill="FFFFFF"/>
            <w:tcMar>
              <w:top w:w="0" w:type="dxa"/>
              <w:left w:w="108" w:type="dxa"/>
              <w:bottom w:w="0" w:type="dxa"/>
              <w:right w:w="108" w:type="dxa"/>
            </w:tcMar>
            <w:hideMark/>
          </w:tcPr>
          <w:p w:rsidR="007503FE" w:rsidRPr="003128E5" w:rsidRDefault="007503FE"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7503FE" w:rsidRPr="003128E5" w:rsidRDefault="007503FE"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7045F"/>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40</cp:revision>
  <dcterms:created xsi:type="dcterms:W3CDTF">2019-09-23T06:47:00Z</dcterms:created>
  <dcterms:modified xsi:type="dcterms:W3CDTF">2019-10-04T03:56:00Z</dcterms:modified>
</cp:coreProperties>
</file>